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BC" w:rsidRDefault="005D4CBC" w:rsidP="009178CC">
      <w:pPr>
        <w:pStyle w:val="a4"/>
        <w:jc w:val="center"/>
        <w:rPr>
          <w:sz w:val="26"/>
          <w:szCs w:val="26"/>
        </w:rPr>
      </w:pPr>
    </w:p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 xml:space="preserve">Ханты-Мансийского автономного </w:t>
      </w:r>
      <w:proofErr w:type="spellStart"/>
      <w:r w:rsidRPr="00346564">
        <w:rPr>
          <w:sz w:val="26"/>
          <w:szCs w:val="26"/>
        </w:rPr>
        <w:t>округа-Югры</w:t>
      </w:r>
      <w:proofErr w:type="spellEnd"/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5623EE">
        <w:rPr>
          <w:sz w:val="28"/>
          <w:szCs w:val="28"/>
        </w:rPr>
        <w:t xml:space="preserve"> «___»________</w:t>
      </w:r>
      <w:r w:rsidR="00B5556C" w:rsidRPr="00346564">
        <w:rPr>
          <w:sz w:val="28"/>
          <w:szCs w:val="28"/>
        </w:rPr>
        <w:t>201</w:t>
      </w:r>
      <w:r w:rsidR="00B5556C">
        <w:rPr>
          <w:sz w:val="28"/>
          <w:szCs w:val="28"/>
        </w:rPr>
        <w:t>7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5623EE">
        <w:rPr>
          <w:sz w:val="28"/>
          <w:szCs w:val="28"/>
        </w:rPr>
        <w:tab/>
      </w:r>
      <w:r w:rsidR="005623EE">
        <w:rPr>
          <w:sz w:val="28"/>
          <w:szCs w:val="28"/>
        </w:rPr>
        <w:tab/>
      </w:r>
      <w:r w:rsidR="005623EE">
        <w:rPr>
          <w:sz w:val="28"/>
          <w:szCs w:val="28"/>
        </w:rPr>
        <w:tab/>
        <w:t xml:space="preserve"> </w:t>
      </w:r>
      <w:r w:rsidRPr="00346564">
        <w:rPr>
          <w:sz w:val="28"/>
          <w:szCs w:val="28"/>
        </w:rPr>
        <w:t xml:space="preserve">№ </w:t>
      </w:r>
      <w:r w:rsidR="00A51FFE">
        <w:rPr>
          <w:sz w:val="28"/>
          <w:szCs w:val="28"/>
        </w:rPr>
        <w:t>____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A51FFE" w:rsidRPr="00346564" w:rsidRDefault="00A51FFE" w:rsidP="00A51FFE">
      <w:pPr>
        <w:pStyle w:val="a4"/>
        <w:rPr>
          <w:bCs/>
          <w:color w:val="000000"/>
          <w:sz w:val="28"/>
          <w:szCs w:val="28"/>
        </w:rPr>
      </w:pPr>
    </w:p>
    <w:p w:rsidR="00835BB4" w:rsidRPr="00CA533F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5623EE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D72A3" w:rsidRPr="00CA533F">
        <w:rPr>
          <w:bCs/>
          <w:color w:val="000000"/>
          <w:sz w:val="28"/>
          <w:szCs w:val="28"/>
        </w:rPr>
        <w:t>6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7D72A3" w:rsidRPr="00CA533F">
        <w:rPr>
          <w:bCs/>
          <w:color w:val="000000"/>
          <w:sz w:val="28"/>
          <w:szCs w:val="28"/>
        </w:rPr>
        <w:t xml:space="preserve">272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>7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CA533F">
        <w:rPr>
          <w:bCs/>
          <w:color w:val="000000"/>
          <w:sz w:val="28"/>
          <w:szCs w:val="28"/>
        </w:rPr>
        <w:t>»</w:t>
      </w:r>
    </w:p>
    <w:p w:rsidR="00363CEE" w:rsidRPr="00CA533F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5623EE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973535" w:rsidRPr="00CA533F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CA533F">
        <w:rPr>
          <w:bCs/>
          <w:color w:val="000000"/>
          <w:sz w:val="28"/>
          <w:szCs w:val="28"/>
        </w:rPr>
        <w:t>С</w:t>
      </w:r>
      <w:r w:rsidRPr="00CA533F">
        <w:rPr>
          <w:bCs/>
          <w:color w:val="000000"/>
          <w:sz w:val="28"/>
          <w:szCs w:val="28"/>
        </w:rPr>
        <w:t xml:space="preserve">овета поселения </w:t>
      </w:r>
      <w:r w:rsidR="007D72A3" w:rsidRPr="00CA533F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A96D5E" w:rsidRPr="00CA533F">
        <w:rPr>
          <w:bCs/>
          <w:color w:val="000000"/>
          <w:sz w:val="28"/>
          <w:szCs w:val="28"/>
        </w:rPr>
        <w:t xml:space="preserve"> (с изменениями, внесенными решением от 30.03.2017 №285</w:t>
      </w:r>
      <w:r w:rsidR="00CA533F" w:rsidRPr="00CA533F">
        <w:rPr>
          <w:bCs/>
          <w:color w:val="000000"/>
          <w:sz w:val="28"/>
          <w:szCs w:val="28"/>
        </w:rPr>
        <w:t>, от 07.06.2017 №304, от 07.07.2017 №305</w:t>
      </w:r>
      <w:r w:rsidR="00A96D5E" w:rsidRPr="00CA533F">
        <w:rPr>
          <w:bCs/>
          <w:color w:val="000000"/>
          <w:sz w:val="28"/>
          <w:szCs w:val="28"/>
        </w:rPr>
        <w:t xml:space="preserve">), </w:t>
      </w:r>
      <w:r w:rsidRPr="00CA533F">
        <w:rPr>
          <w:bCs/>
          <w:color w:val="000000"/>
          <w:sz w:val="28"/>
          <w:szCs w:val="28"/>
        </w:rPr>
        <w:t>следующие изменения:</w:t>
      </w:r>
    </w:p>
    <w:p w:rsidR="00C246A1" w:rsidRPr="00CA533F" w:rsidRDefault="00C246A1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A533F">
        <w:rPr>
          <w:sz w:val="28"/>
          <w:szCs w:val="28"/>
        </w:rPr>
        <w:t>1.</w:t>
      </w:r>
      <w:r w:rsidR="002C2AC8">
        <w:rPr>
          <w:sz w:val="28"/>
          <w:szCs w:val="28"/>
        </w:rPr>
        <w:t>1</w:t>
      </w:r>
      <w:bookmarkStart w:id="0" w:name="_GoBack"/>
      <w:bookmarkEnd w:id="0"/>
      <w:r w:rsidRPr="00CA533F">
        <w:rPr>
          <w:sz w:val="28"/>
          <w:szCs w:val="28"/>
        </w:rPr>
        <w:t>. Пункт 1 статьи 5 изложить в следующей редакции:</w:t>
      </w:r>
    </w:p>
    <w:p w:rsidR="00C246A1" w:rsidRPr="00CA533F" w:rsidRDefault="00C246A1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A533F">
        <w:rPr>
          <w:sz w:val="28"/>
          <w:szCs w:val="28"/>
        </w:rPr>
        <w:t>«1.</w:t>
      </w:r>
      <w:r w:rsidRPr="00CA533F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2017 год </w:t>
      </w:r>
      <w:proofErr w:type="spellStart"/>
      <w:r w:rsidRPr="00CA533F">
        <w:rPr>
          <w:sz w:val="28"/>
          <w:szCs w:val="28"/>
        </w:rPr>
        <w:t>вразмере</w:t>
      </w:r>
      <w:proofErr w:type="spellEnd"/>
      <w:r w:rsidRPr="00CA533F">
        <w:rPr>
          <w:sz w:val="28"/>
          <w:szCs w:val="28"/>
        </w:rPr>
        <w:t xml:space="preserve"> </w:t>
      </w:r>
      <w:r w:rsidR="008F7B60">
        <w:rPr>
          <w:sz w:val="28"/>
          <w:szCs w:val="28"/>
        </w:rPr>
        <w:t>52</w:t>
      </w:r>
      <w:r w:rsidR="008F7B60" w:rsidRPr="008F7B60">
        <w:rPr>
          <w:sz w:val="28"/>
          <w:szCs w:val="28"/>
        </w:rPr>
        <w:t>91,5</w:t>
      </w:r>
      <w:r w:rsidRPr="00CA533F">
        <w:rPr>
          <w:sz w:val="28"/>
          <w:szCs w:val="28"/>
        </w:rPr>
        <w:t xml:space="preserve"> тыс. рублей согласно приложению 21 к настоящему решению</w:t>
      </w:r>
      <w:proofErr w:type="gramStart"/>
      <w:r w:rsidRPr="00CA533F">
        <w:rPr>
          <w:sz w:val="28"/>
          <w:szCs w:val="28"/>
        </w:rPr>
        <w:t>.»</w:t>
      </w:r>
      <w:proofErr w:type="gramEnd"/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26242B" w:rsidRPr="00CA533F">
        <w:rPr>
          <w:sz w:val="28"/>
          <w:szCs w:val="28"/>
        </w:rPr>
        <w:t>3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7D72A3" w:rsidRPr="00CA533F">
        <w:rPr>
          <w:sz w:val="28"/>
          <w:szCs w:val="28"/>
        </w:rPr>
        <w:t>7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4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B9589F" w:rsidRPr="00CA533F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1.5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5623EE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 xml:space="preserve">и </w:t>
      </w:r>
      <w:proofErr w:type="spellStart"/>
      <w:r w:rsidR="00B9589F" w:rsidRPr="00CA533F">
        <w:rPr>
          <w:color w:val="000000"/>
          <w:sz w:val="28"/>
          <w:szCs w:val="28"/>
        </w:rPr>
        <w:t>непрограммным</w:t>
      </w:r>
      <w:proofErr w:type="spellEnd"/>
      <w:r w:rsidR="00B9589F" w:rsidRPr="00CA533F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9589F" w:rsidRPr="00CA533F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B9589F" w:rsidRPr="00CA533F">
        <w:rPr>
          <w:color w:val="000000"/>
          <w:sz w:val="28"/>
          <w:szCs w:val="28"/>
        </w:rPr>
        <w:t xml:space="preserve"> Игрим на 201</w:t>
      </w:r>
      <w:r w:rsidR="007D72A3" w:rsidRPr="00CA533F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6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Pr="00CA533F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D03011" w:rsidRPr="00CA533F">
        <w:rPr>
          <w:color w:val="000000"/>
          <w:sz w:val="28"/>
          <w:szCs w:val="28"/>
        </w:rPr>
        <w:t>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</w:t>
      </w:r>
      <w:proofErr w:type="spellEnd"/>
      <w:r w:rsidR="00D03011" w:rsidRPr="00CA533F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D03011" w:rsidRPr="00CA533F">
        <w:rPr>
          <w:color w:val="000000"/>
          <w:sz w:val="28"/>
          <w:szCs w:val="28"/>
        </w:rPr>
        <w:t xml:space="preserve">видов </w:t>
      </w:r>
      <w:r w:rsidR="00D03011" w:rsidRPr="00CA533F">
        <w:rPr>
          <w:color w:val="000000"/>
          <w:sz w:val="28"/>
          <w:szCs w:val="28"/>
        </w:rPr>
        <w:lastRenderedPageBreak/>
        <w:t>расходов классификации расходов бюджета городского поселения</w:t>
      </w:r>
      <w:proofErr w:type="gramEnd"/>
      <w:r w:rsidR="00D03011" w:rsidRPr="00CA533F">
        <w:rPr>
          <w:color w:val="000000"/>
          <w:sz w:val="28"/>
          <w:szCs w:val="28"/>
        </w:rPr>
        <w:t xml:space="preserve">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7D72A3" w:rsidRPr="00CA533F" w:rsidRDefault="007D72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>. Приложение 2</w:t>
      </w:r>
      <w:r w:rsidR="00C246A1" w:rsidRPr="00CA533F">
        <w:rPr>
          <w:color w:val="000000"/>
          <w:sz w:val="28"/>
          <w:szCs w:val="28"/>
        </w:rPr>
        <w:t>1 «Межбюджетные трансферты, предоставляемые из бюджета городского поселения Игрим бюджету Березовского района на 2017 год»</w:t>
      </w:r>
      <w:r w:rsidRPr="00CA533F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9B304C" w:rsidRPr="00CA533F">
        <w:rPr>
          <w:color w:val="000000"/>
          <w:sz w:val="28"/>
          <w:szCs w:val="28"/>
        </w:rPr>
        <w:t>6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4C05F7" w:rsidRPr="00CA533F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 w:rsidRPr="00CA533F">
        <w:rPr>
          <w:sz w:val="28"/>
          <w:szCs w:val="28"/>
        </w:rPr>
        <w:t>3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4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138"/>
      </w:tblGrid>
      <w:tr w:rsidR="005F4A15" w:rsidRPr="00CA533F" w:rsidTr="002C2AC8">
        <w:tc>
          <w:tcPr>
            <w:tcW w:w="4785" w:type="dxa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138" w:type="dxa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2C2AC8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Pr="00CA533F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138" w:type="dxa"/>
            <w:vAlign w:val="bottom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AA6A32" w:rsidRPr="00CA533F" w:rsidRDefault="00AA6A32" w:rsidP="0034656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904A98">
      <w:pgSz w:w="11906" w:h="16838"/>
      <w:pgMar w:top="340" w:right="567" w:bottom="567" w:left="1418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DA0" w:rsidRDefault="001A2DA0" w:rsidP="006F420A">
      <w:r>
        <w:separator/>
      </w:r>
    </w:p>
  </w:endnote>
  <w:endnote w:type="continuationSeparator" w:id="1">
    <w:p w:rsidR="001A2DA0" w:rsidRDefault="001A2DA0" w:rsidP="006F4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DA0" w:rsidRDefault="001A2DA0" w:rsidP="006F420A">
      <w:r>
        <w:separator/>
      </w:r>
    </w:p>
  </w:footnote>
  <w:footnote w:type="continuationSeparator" w:id="1">
    <w:p w:rsidR="001A2DA0" w:rsidRDefault="001A2DA0" w:rsidP="006F4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73E"/>
    <w:rsid w:val="001853E4"/>
    <w:rsid w:val="00187793"/>
    <w:rsid w:val="00193E9A"/>
    <w:rsid w:val="00194067"/>
    <w:rsid w:val="001A2DA0"/>
    <w:rsid w:val="001A42AB"/>
    <w:rsid w:val="001B49E3"/>
    <w:rsid w:val="001B704B"/>
    <w:rsid w:val="001B7601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42B"/>
    <w:rsid w:val="00262815"/>
    <w:rsid w:val="002765BA"/>
    <w:rsid w:val="00283C78"/>
    <w:rsid w:val="002850DA"/>
    <w:rsid w:val="00287394"/>
    <w:rsid w:val="002C2AC8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11341"/>
    <w:rsid w:val="00413BBF"/>
    <w:rsid w:val="004142BD"/>
    <w:rsid w:val="00424C3B"/>
    <w:rsid w:val="00425F18"/>
    <w:rsid w:val="0044252B"/>
    <w:rsid w:val="00451E86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623EE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14C29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51FFE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C5B4A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46C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84C01-82C7-4825-9C42-6A0EBBDF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352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Кристина</cp:lastModifiedBy>
  <cp:revision>6</cp:revision>
  <cp:lastPrinted>2017-09-28T08:20:00Z</cp:lastPrinted>
  <dcterms:created xsi:type="dcterms:W3CDTF">2017-09-13T06:07:00Z</dcterms:created>
  <dcterms:modified xsi:type="dcterms:W3CDTF">2017-09-28T08:20:00Z</dcterms:modified>
</cp:coreProperties>
</file>